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C5" w:rsidRPr="00C93BFD" w:rsidRDefault="003B0A45" w:rsidP="00C93BFD">
      <w:pPr>
        <w:rPr>
          <w:b/>
          <w:sz w:val="28"/>
          <w:szCs w:val="28"/>
        </w:rPr>
      </w:pPr>
      <w:r w:rsidRPr="00C93BFD">
        <w:rPr>
          <w:b/>
          <w:sz w:val="28"/>
          <w:szCs w:val="28"/>
        </w:rPr>
        <w:t xml:space="preserve">Рекомендации </w:t>
      </w:r>
      <w:r w:rsidR="008A70C5" w:rsidRPr="00C93BFD">
        <w:rPr>
          <w:b/>
          <w:sz w:val="28"/>
          <w:szCs w:val="28"/>
        </w:rPr>
        <w:t xml:space="preserve">публичных слушаний, состоявшихся </w:t>
      </w:r>
      <w:r w:rsidR="00A9640E">
        <w:rPr>
          <w:b/>
          <w:sz w:val="28"/>
          <w:szCs w:val="28"/>
        </w:rPr>
        <w:t>06</w:t>
      </w:r>
      <w:r w:rsidR="008A70C5" w:rsidRPr="00C93BFD">
        <w:rPr>
          <w:b/>
          <w:sz w:val="28"/>
          <w:szCs w:val="28"/>
        </w:rPr>
        <w:t>.</w:t>
      </w:r>
      <w:r w:rsidR="003E0BEC" w:rsidRPr="00C93BFD">
        <w:rPr>
          <w:b/>
          <w:sz w:val="28"/>
          <w:szCs w:val="28"/>
        </w:rPr>
        <w:t>0</w:t>
      </w:r>
      <w:r w:rsidR="009A3FAB">
        <w:rPr>
          <w:b/>
          <w:sz w:val="28"/>
          <w:szCs w:val="28"/>
        </w:rPr>
        <w:t>6</w:t>
      </w:r>
      <w:r w:rsidR="008A70C5" w:rsidRPr="00C93BFD">
        <w:rPr>
          <w:b/>
          <w:sz w:val="28"/>
          <w:szCs w:val="28"/>
        </w:rPr>
        <w:t>.20</w:t>
      </w:r>
      <w:r w:rsidR="00FE3E00" w:rsidRPr="00FE3E00">
        <w:rPr>
          <w:b/>
          <w:sz w:val="28"/>
          <w:szCs w:val="28"/>
        </w:rPr>
        <w:t>1</w:t>
      </w:r>
      <w:r w:rsidR="00A9640E">
        <w:rPr>
          <w:b/>
          <w:sz w:val="28"/>
          <w:szCs w:val="28"/>
        </w:rPr>
        <w:t>6</w:t>
      </w:r>
      <w:r w:rsidR="008A70C5" w:rsidRPr="00C93BFD">
        <w:rPr>
          <w:b/>
          <w:sz w:val="28"/>
          <w:szCs w:val="28"/>
        </w:rPr>
        <w:t xml:space="preserve"> года по </w:t>
      </w:r>
      <w:r w:rsidR="00C93BFD">
        <w:rPr>
          <w:b/>
          <w:sz w:val="28"/>
          <w:szCs w:val="28"/>
        </w:rPr>
        <w:t>т</w:t>
      </w:r>
      <w:r w:rsidR="008A70C5" w:rsidRPr="00C93BFD">
        <w:rPr>
          <w:b/>
          <w:sz w:val="28"/>
          <w:szCs w:val="28"/>
        </w:rPr>
        <w:t>еме:</w:t>
      </w:r>
    </w:p>
    <w:p w:rsidR="002D3C3D" w:rsidRPr="00504919" w:rsidRDefault="002D3C3D" w:rsidP="005E43AA">
      <w:pPr>
        <w:jc w:val="center"/>
      </w:pPr>
    </w:p>
    <w:p w:rsidR="00B03631" w:rsidRPr="00AB1FFE" w:rsidRDefault="00B03631" w:rsidP="00B03631">
      <w:pPr>
        <w:autoSpaceDE w:val="0"/>
        <w:autoSpaceDN w:val="0"/>
        <w:jc w:val="both"/>
        <w:rPr>
          <w:sz w:val="28"/>
          <w:szCs w:val="28"/>
        </w:rPr>
      </w:pPr>
      <w:r w:rsidRPr="00AB1FFE">
        <w:rPr>
          <w:sz w:val="28"/>
          <w:szCs w:val="28"/>
        </w:rPr>
        <w:t xml:space="preserve">    </w:t>
      </w:r>
      <w:r w:rsidR="00CB78DA">
        <w:rPr>
          <w:sz w:val="28"/>
          <w:szCs w:val="28"/>
        </w:rPr>
        <w:t>п</w:t>
      </w:r>
      <w:r w:rsidRPr="00AB1FFE">
        <w:rPr>
          <w:sz w:val="28"/>
          <w:szCs w:val="28"/>
        </w:rPr>
        <w:t xml:space="preserve">о проекту Решения </w:t>
      </w:r>
      <w:r w:rsidR="00AB1FFE" w:rsidRPr="00AB1FFE">
        <w:rPr>
          <w:sz w:val="28"/>
          <w:szCs w:val="28"/>
        </w:rPr>
        <w:t>сессии Совета депутатов рабочего поселка Колывань</w:t>
      </w:r>
      <w:r w:rsidR="003A70E6">
        <w:rPr>
          <w:sz w:val="28"/>
          <w:szCs w:val="28"/>
        </w:rPr>
        <w:t xml:space="preserve"> Колыванского района Новосибирской области</w:t>
      </w:r>
      <w:r w:rsidR="00AB1FFE" w:rsidRPr="00AB1FFE">
        <w:rPr>
          <w:sz w:val="28"/>
          <w:szCs w:val="28"/>
        </w:rPr>
        <w:t xml:space="preserve"> </w:t>
      </w:r>
      <w:r w:rsidRPr="00AB1FFE">
        <w:rPr>
          <w:sz w:val="28"/>
          <w:szCs w:val="28"/>
        </w:rPr>
        <w:t>«Об утверждении отчета об исполнении бюджета муниципального образования рабоч</w:t>
      </w:r>
      <w:r w:rsidR="00542922">
        <w:rPr>
          <w:sz w:val="28"/>
          <w:szCs w:val="28"/>
        </w:rPr>
        <w:t>ий</w:t>
      </w:r>
      <w:r w:rsidRPr="00AB1FFE">
        <w:rPr>
          <w:sz w:val="28"/>
          <w:szCs w:val="28"/>
        </w:rPr>
        <w:t xml:space="preserve"> </w:t>
      </w:r>
      <w:proofErr w:type="gramStart"/>
      <w:r w:rsidRPr="00AB1FFE">
        <w:rPr>
          <w:sz w:val="28"/>
          <w:szCs w:val="28"/>
        </w:rPr>
        <w:t>посел</w:t>
      </w:r>
      <w:r w:rsidR="00542922">
        <w:rPr>
          <w:sz w:val="28"/>
          <w:szCs w:val="28"/>
        </w:rPr>
        <w:t>о</w:t>
      </w:r>
      <w:r w:rsidRPr="00AB1FFE">
        <w:rPr>
          <w:sz w:val="28"/>
          <w:szCs w:val="28"/>
        </w:rPr>
        <w:t xml:space="preserve">к </w:t>
      </w:r>
      <w:r w:rsidR="00542922">
        <w:rPr>
          <w:sz w:val="28"/>
          <w:szCs w:val="28"/>
        </w:rPr>
        <w:t xml:space="preserve"> </w:t>
      </w:r>
      <w:r w:rsidRPr="00AB1FFE">
        <w:rPr>
          <w:sz w:val="28"/>
          <w:szCs w:val="28"/>
        </w:rPr>
        <w:t>Колывань</w:t>
      </w:r>
      <w:proofErr w:type="gramEnd"/>
      <w:r w:rsidRPr="00AB1FFE">
        <w:rPr>
          <w:sz w:val="28"/>
          <w:szCs w:val="28"/>
        </w:rPr>
        <w:t xml:space="preserve"> Колыванского района Новосибирской области за 20</w:t>
      </w:r>
      <w:r w:rsidR="009A3FAB" w:rsidRPr="009A3FAB">
        <w:rPr>
          <w:sz w:val="28"/>
          <w:szCs w:val="28"/>
        </w:rPr>
        <w:t>1</w:t>
      </w:r>
      <w:r w:rsidR="00A9640E">
        <w:rPr>
          <w:sz w:val="28"/>
          <w:szCs w:val="28"/>
        </w:rPr>
        <w:t>5</w:t>
      </w:r>
      <w:r w:rsidRPr="00AB1FFE">
        <w:rPr>
          <w:sz w:val="28"/>
          <w:szCs w:val="28"/>
        </w:rPr>
        <w:t xml:space="preserve"> год». </w:t>
      </w:r>
    </w:p>
    <w:p w:rsidR="008A70C5" w:rsidRPr="00AB1FFE" w:rsidRDefault="005E43AA" w:rsidP="005E43AA">
      <w:pPr>
        <w:jc w:val="both"/>
        <w:rPr>
          <w:sz w:val="28"/>
          <w:szCs w:val="28"/>
        </w:rPr>
      </w:pPr>
      <w:r w:rsidRPr="00AB1FFE">
        <w:rPr>
          <w:sz w:val="28"/>
          <w:szCs w:val="28"/>
        </w:rPr>
        <w:t xml:space="preserve">     </w:t>
      </w:r>
      <w:r w:rsidR="008A70C5" w:rsidRPr="00AB1FFE">
        <w:rPr>
          <w:sz w:val="28"/>
          <w:szCs w:val="28"/>
        </w:rPr>
        <w:t xml:space="preserve">Рабочая группа в составе: руководитель группы </w:t>
      </w:r>
      <w:r w:rsidR="00B03631" w:rsidRPr="00AB1FFE">
        <w:rPr>
          <w:sz w:val="28"/>
          <w:szCs w:val="28"/>
        </w:rPr>
        <w:t>Куцеба Н.А.</w:t>
      </w:r>
      <w:r w:rsidR="008A70C5" w:rsidRPr="00AB1FFE">
        <w:rPr>
          <w:sz w:val="28"/>
          <w:szCs w:val="28"/>
        </w:rPr>
        <w:t>,</w:t>
      </w:r>
      <w:r w:rsidRPr="00AB1FFE">
        <w:rPr>
          <w:sz w:val="28"/>
          <w:szCs w:val="28"/>
        </w:rPr>
        <w:t xml:space="preserve"> члены рабочей группы: </w:t>
      </w:r>
      <w:r w:rsidR="00A9640E">
        <w:rPr>
          <w:sz w:val="28"/>
          <w:szCs w:val="28"/>
        </w:rPr>
        <w:t>Матыченко Н.В.</w:t>
      </w:r>
      <w:r w:rsidR="009A3FAB" w:rsidRPr="009A3FAB">
        <w:rPr>
          <w:sz w:val="28"/>
          <w:szCs w:val="28"/>
        </w:rPr>
        <w:t xml:space="preserve"> </w:t>
      </w:r>
      <w:r w:rsidRPr="00AB1FFE">
        <w:rPr>
          <w:sz w:val="28"/>
          <w:szCs w:val="28"/>
        </w:rPr>
        <w:t>предлагают</w:t>
      </w:r>
      <w:r w:rsidR="003E2406" w:rsidRPr="00AB1FFE">
        <w:rPr>
          <w:sz w:val="28"/>
          <w:szCs w:val="28"/>
        </w:rPr>
        <w:t>:</w:t>
      </w:r>
    </w:p>
    <w:p w:rsidR="00E702BD" w:rsidRPr="009B4F3A" w:rsidRDefault="003B0A45" w:rsidP="009B4F3A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B4F3A">
        <w:rPr>
          <w:sz w:val="28"/>
          <w:szCs w:val="28"/>
        </w:rPr>
        <w:t>Принять</w:t>
      </w:r>
      <w:r w:rsidR="003E2406" w:rsidRPr="009B4F3A">
        <w:rPr>
          <w:sz w:val="28"/>
          <w:szCs w:val="28"/>
        </w:rPr>
        <w:t xml:space="preserve"> п</w:t>
      </w:r>
      <w:r w:rsidR="005E43AA" w:rsidRPr="009B4F3A">
        <w:rPr>
          <w:sz w:val="28"/>
          <w:szCs w:val="28"/>
        </w:rPr>
        <w:t xml:space="preserve">роект </w:t>
      </w:r>
      <w:r w:rsidR="00B03631" w:rsidRPr="009B4F3A">
        <w:rPr>
          <w:sz w:val="28"/>
          <w:szCs w:val="28"/>
        </w:rPr>
        <w:t xml:space="preserve">Решения </w:t>
      </w:r>
      <w:r w:rsidR="00AB1FFE" w:rsidRPr="009B4F3A">
        <w:rPr>
          <w:sz w:val="28"/>
          <w:szCs w:val="28"/>
        </w:rPr>
        <w:t>сессии Совета депутатов рабочего поселка Колывань</w:t>
      </w:r>
      <w:r w:rsidR="003A70E6" w:rsidRPr="009B4F3A">
        <w:rPr>
          <w:sz w:val="28"/>
          <w:szCs w:val="28"/>
        </w:rPr>
        <w:t xml:space="preserve"> Колыванского района Новосибирской области</w:t>
      </w:r>
      <w:r w:rsidR="00AB1FFE" w:rsidRPr="009B4F3A">
        <w:rPr>
          <w:sz w:val="28"/>
          <w:szCs w:val="28"/>
        </w:rPr>
        <w:t xml:space="preserve"> </w:t>
      </w:r>
      <w:r w:rsidR="00B03631" w:rsidRPr="009B4F3A">
        <w:rPr>
          <w:sz w:val="28"/>
          <w:szCs w:val="28"/>
        </w:rPr>
        <w:t>«Об утверждении отчета об исполнении бюджета муниципального образования рабоч</w:t>
      </w:r>
      <w:r w:rsidR="00542922" w:rsidRPr="009B4F3A">
        <w:rPr>
          <w:sz w:val="28"/>
          <w:szCs w:val="28"/>
        </w:rPr>
        <w:t>ий</w:t>
      </w:r>
      <w:r w:rsidR="00B03631" w:rsidRPr="009B4F3A">
        <w:rPr>
          <w:sz w:val="28"/>
          <w:szCs w:val="28"/>
        </w:rPr>
        <w:t xml:space="preserve"> посел</w:t>
      </w:r>
      <w:r w:rsidR="00542922" w:rsidRPr="009B4F3A">
        <w:rPr>
          <w:sz w:val="28"/>
          <w:szCs w:val="28"/>
        </w:rPr>
        <w:t>о</w:t>
      </w:r>
      <w:r w:rsidR="00B03631" w:rsidRPr="009B4F3A">
        <w:rPr>
          <w:sz w:val="28"/>
          <w:szCs w:val="28"/>
        </w:rPr>
        <w:t>к Колывань Колыванского района Новосибирской области за 20</w:t>
      </w:r>
      <w:r w:rsidR="009A3FAB" w:rsidRPr="009B4F3A">
        <w:rPr>
          <w:sz w:val="28"/>
          <w:szCs w:val="28"/>
        </w:rPr>
        <w:t>1</w:t>
      </w:r>
      <w:r w:rsidR="00A9640E">
        <w:rPr>
          <w:sz w:val="28"/>
          <w:szCs w:val="28"/>
        </w:rPr>
        <w:t>5</w:t>
      </w:r>
      <w:r w:rsidR="00B03631" w:rsidRPr="009B4F3A">
        <w:rPr>
          <w:sz w:val="28"/>
          <w:szCs w:val="28"/>
        </w:rPr>
        <w:t xml:space="preserve"> год» в</w:t>
      </w:r>
      <w:r w:rsidR="00DA212A" w:rsidRPr="009B4F3A">
        <w:rPr>
          <w:sz w:val="28"/>
          <w:szCs w:val="28"/>
        </w:rPr>
        <w:t xml:space="preserve"> редакции, опубликованной в Официальном вестнике № </w:t>
      </w:r>
      <w:r w:rsidR="00A9640E">
        <w:rPr>
          <w:sz w:val="28"/>
          <w:szCs w:val="28"/>
        </w:rPr>
        <w:t xml:space="preserve">3 </w:t>
      </w:r>
      <w:r w:rsidR="00DA212A" w:rsidRPr="009B4F3A">
        <w:rPr>
          <w:sz w:val="28"/>
          <w:szCs w:val="28"/>
        </w:rPr>
        <w:t xml:space="preserve">(Приложение к газете «Трудовая правда») от </w:t>
      </w:r>
      <w:r w:rsidR="00A9640E">
        <w:rPr>
          <w:sz w:val="28"/>
          <w:szCs w:val="28"/>
        </w:rPr>
        <w:t>26</w:t>
      </w:r>
      <w:r w:rsidR="00DA212A" w:rsidRPr="009B4F3A">
        <w:rPr>
          <w:sz w:val="28"/>
          <w:szCs w:val="28"/>
        </w:rPr>
        <w:t>.</w:t>
      </w:r>
      <w:r w:rsidR="00395BA2" w:rsidRPr="009B4F3A">
        <w:rPr>
          <w:sz w:val="28"/>
          <w:szCs w:val="28"/>
        </w:rPr>
        <w:t>0</w:t>
      </w:r>
      <w:r w:rsidR="00A9640E">
        <w:rPr>
          <w:sz w:val="28"/>
          <w:szCs w:val="28"/>
        </w:rPr>
        <w:t>5</w:t>
      </w:r>
      <w:r w:rsidR="00DA212A" w:rsidRPr="009B4F3A">
        <w:rPr>
          <w:sz w:val="28"/>
          <w:szCs w:val="28"/>
        </w:rPr>
        <w:t>.20</w:t>
      </w:r>
      <w:r w:rsidR="00FE3E00" w:rsidRPr="009B4F3A">
        <w:rPr>
          <w:sz w:val="28"/>
          <w:szCs w:val="28"/>
        </w:rPr>
        <w:t>1</w:t>
      </w:r>
      <w:r w:rsidR="00A9640E">
        <w:rPr>
          <w:sz w:val="28"/>
          <w:szCs w:val="28"/>
        </w:rPr>
        <w:t>6</w:t>
      </w:r>
      <w:r w:rsidR="00DA212A" w:rsidRPr="009B4F3A">
        <w:rPr>
          <w:sz w:val="28"/>
          <w:szCs w:val="28"/>
        </w:rPr>
        <w:t xml:space="preserve"> года</w:t>
      </w:r>
      <w:r w:rsidR="00C93BFD" w:rsidRPr="009B4F3A">
        <w:rPr>
          <w:sz w:val="28"/>
          <w:szCs w:val="28"/>
        </w:rPr>
        <w:t>.</w:t>
      </w:r>
      <w:r w:rsidR="00DE5A54" w:rsidRPr="009B4F3A">
        <w:rPr>
          <w:sz w:val="28"/>
          <w:szCs w:val="28"/>
        </w:rPr>
        <w:t xml:space="preserve"> </w:t>
      </w:r>
    </w:p>
    <w:p w:rsidR="00B03631" w:rsidRPr="00CB78DA" w:rsidRDefault="00B03631" w:rsidP="00CB78DA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B78DA">
        <w:rPr>
          <w:sz w:val="28"/>
          <w:szCs w:val="28"/>
        </w:rPr>
        <w:t>Рекомендаций по изменению и дополнению вышеуказанн</w:t>
      </w:r>
      <w:r w:rsidR="009A3FAB" w:rsidRPr="00CB78DA">
        <w:rPr>
          <w:sz w:val="28"/>
          <w:szCs w:val="28"/>
        </w:rPr>
        <w:t>ого</w:t>
      </w:r>
      <w:r w:rsidRPr="00CB78DA">
        <w:rPr>
          <w:sz w:val="28"/>
          <w:szCs w:val="28"/>
        </w:rPr>
        <w:t xml:space="preserve"> проект</w:t>
      </w:r>
      <w:r w:rsidR="009A3FAB" w:rsidRPr="00CB78DA">
        <w:rPr>
          <w:sz w:val="28"/>
          <w:szCs w:val="28"/>
        </w:rPr>
        <w:t>а</w:t>
      </w:r>
      <w:r w:rsidRPr="00CB78DA">
        <w:rPr>
          <w:sz w:val="28"/>
          <w:szCs w:val="28"/>
        </w:rPr>
        <w:t>, поданных в процессе публичных слушаний не поступило.</w:t>
      </w:r>
    </w:p>
    <w:p w:rsidR="00E366F1" w:rsidRPr="00E366F1" w:rsidRDefault="00B03631" w:rsidP="00E366F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B1FFE">
        <w:rPr>
          <w:sz w:val="28"/>
          <w:szCs w:val="28"/>
        </w:rPr>
        <w:t>Опубликовать рекомендации публичных слушаний в</w:t>
      </w:r>
      <w:r w:rsidR="00E366F1" w:rsidRPr="00E366F1">
        <w:rPr>
          <w:szCs w:val="28"/>
        </w:rPr>
        <w:t xml:space="preserve"> </w:t>
      </w:r>
      <w:r w:rsidR="00E366F1" w:rsidRPr="00E366F1">
        <w:rPr>
          <w:sz w:val="28"/>
          <w:szCs w:val="28"/>
        </w:rPr>
        <w:t>районной</w:t>
      </w:r>
      <w:r w:rsidRPr="00AB1FFE">
        <w:rPr>
          <w:sz w:val="28"/>
          <w:szCs w:val="28"/>
        </w:rPr>
        <w:t xml:space="preserve"> газете </w:t>
      </w:r>
      <w:r w:rsidRPr="00E366F1">
        <w:rPr>
          <w:sz w:val="28"/>
          <w:szCs w:val="28"/>
        </w:rPr>
        <w:t>«Трудовая правда»</w:t>
      </w:r>
      <w:r w:rsidR="00E366F1" w:rsidRPr="00E366F1">
        <w:rPr>
          <w:sz w:val="28"/>
          <w:szCs w:val="28"/>
        </w:rPr>
        <w:t xml:space="preserve"> или в приложении к газете «Трудовая правда» - «Официальный вестник» и разместить их на официальном сайте Администрации рабочего поселка Колывань Колыванского района Новосибирской области </w:t>
      </w:r>
      <w:hyperlink r:id="rId5" w:history="1">
        <w:r w:rsidR="00E366F1" w:rsidRPr="00E366F1">
          <w:rPr>
            <w:rStyle w:val="a5"/>
            <w:sz w:val="28"/>
            <w:szCs w:val="28"/>
            <w:lang w:val="en-US"/>
          </w:rPr>
          <w:t>www</w:t>
        </w:r>
        <w:r w:rsidR="00E366F1" w:rsidRPr="00E366F1">
          <w:rPr>
            <w:rStyle w:val="a5"/>
            <w:sz w:val="28"/>
            <w:szCs w:val="28"/>
          </w:rPr>
          <w:t>.</w:t>
        </w:r>
        <w:r w:rsidR="00E366F1" w:rsidRPr="00E366F1">
          <w:rPr>
            <w:rStyle w:val="a5"/>
            <w:sz w:val="28"/>
            <w:szCs w:val="28"/>
            <w:lang w:val="en-US"/>
          </w:rPr>
          <w:t>admkolyvan</w:t>
        </w:r>
      </w:hyperlink>
      <w:r w:rsidR="00E366F1" w:rsidRPr="00E366F1">
        <w:rPr>
          <w:sz w:val="28"/>
          <w:szCs w:val="28"/>
          <w:u w:val="single"/>
        </w:rPr>
        <w:t>.</w:t>
      </w:r>
      <w:r w:rsidR="00E366F1" w:rsidRPr="00E366F1">
        <w:rPr>
          <w:sz w:val="28"/>
          <w:szCs w:val="28"/>
          <w:u w:val="single"/>
          <w:lang w:val="en-US"/>
        </w:rPr>
        <w:t>ru</w:t>
      </w:r>
      <w:r w:rsidR="00E366F1" w:rsidRPr="00E366F1">
        <w:rPr>
          <w:sz w:val="28"/>
          <w:szCs w:val="28"/>
        </w:rPr>
        <w:t xml:space="preserve"> в сети интернет.</w:t>
      </w:r>
    </w:p>
    <w:p w:rsidR="00B03631" w:rsidRPr="00AB1FFE" w:rsidRDefault="00B03631" w:rsidP="00E366F1">
      <w:pPr>
        <w:ind w:left="540"/>
        <w:jc w:val="both"/>
        <w:rPr>
          <w:sz w:val="28"/>
          <w:szCs w:val="28"/>
        </w:rPr>
      </w:pPr>
    </w:p>
    <w:p w:rsidR="00B03631" w:rsidRPr="00504919" w:rsidRDefault="00B03631" w:rsidP="00B03631">
      <w:pPr>
        <w:ind w:left="360"/>
        <w:jc w:val="both"/>
      </w:pPr>
    </w:p>
    <w:p w:rsidR="00E702BD" w:rsidRPr="00504919" w:rsidRDefault="00E702BD" w:rsidP="00DA212A">
      <w:pPr>
        <w:ind w:left="360"/>
        <w:jc w:val="both"/>
      </w:pPr>
    </w:p>
    <w:p w:rsidR="008A70C5" w:rsidRPr="00504919" w:rsidRDefault="00D677E7" w:rsidP="00F3650C">
      <w:r>
        <w:t>Н.А. Куцеба</w:t>
      </w:r>
      <w:r w:rsidR="00F3650C" w:rsidRPr="00504919">
        <w:t xml:space="preserve">                                                                                 </w:t>
      </w:r>
      <w:r w:rsidR="00504919">
        <w:t xml:space="preserve">                        </w:t>
      </w:r>
      <w:r w:rsidR="00050D88">
        <w:t xml:space="preserve">         </w:t>
      </w:r>
      <w:r w:rsidR="00504919">
        <w:t xml:space="preserve"> </w:t>
      </w:r>
      <w:bookmarkStart w:id="0" w:name="_GoBack"/>
      <w:bookmarkEnd w:id="0"/>
      <w:r w:rsidR="00A9640E">
        <w:t>Н.В. Матыченко</w:t>
      </w:r>
    </w:p>
    <w:p w:rsidR="003E2406" w:rsidRPr="00504919" w:rsidRDefault="003E2406">
      <w:r w:rsidRPr="00504919">
        <w:t xml:space="preserve">Председатель                                                                                           </w:t>
      </w:r>
      <w:r w:rsidR="00504919">
        <w:t xml:space="preserve">                     </w:t>
      </w:r>
      <w:r w:rsidR="00EB45D6">
        <w:t xml:space="preserve"> </w:t>
      </w:r>
      <w:r w:rsidR="00504919">
        <w:t xml:space="preserve">     </w:t>
      </w:r>
      <w:r w:rsidR="00D677E7">
        <w:t xml:space="preserve">    </w:t>
      </w:r>
      <w:r w:rsidRPr="00504919">
        <w:t xml:space="preserve"> Секретарь </w:t>
      </w:r>
    </w:p>
    <w:sectPr w:rsidR="003E2406" w:rsidRPr="00504919" w:rsidSect="00C93BFD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477C"/>
    <w:multiLevelType w:val="hybridMultilevel"/>
    <w:tmpl w:val="C608B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002CE"/>
    <w:multiLevelType w:val="hybridMultilevel"/>
    <w:tmpl w:val="2200CFA2"/>
    <w:lvl w:ilvl="0" w:tplc="F8FC9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DE71C9"/>
    <w:multiLevelType w:val="hybridMultilevel"/>
    <w:tmpl w:val="62387B00"/>
    <w:lvl w:ilvl="0" w:tplc="58C2815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4B891AC5"/>
    <w:multiLevelType w:val="hybridMultilevel"/>
    <w:tmpl w:val="750CA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AB09BC"/>
    <w:multiLevelType w:val="hybridMultilevel"/>
    <w:tmpl w:val="454E3C7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AD"/>
    <w:rsid w:val="00050D88"/>
    <w:rsid w:val="00073473"/>
    <w:rsid w:val="00073EDA"/>
    <w:rsid w:val="000D36F3"/>
    <w:rsid w:val="00236805"/>
    <w:rsid w:val="00261758"/>
    <w:rsid w:val="00276355"/>
    <w:rsid w:val="002C6C20"/>
    <w:rsid w:val="002D3C3D"/>
    <w:rsid w:val="00312819"/>
    <w:rsid w:val="00395BA2"/>
    <w:rsid w:val="003A70E6"/>
    <w:rsid w:val="003B0A45"/>
    <w:rsid w:val="003E0BEC"/>
    <w:rsid w:val="003E2406"/>
    <w:rsid w:val="003E62B2"/>
    <w:rsid w:val="00420BA5"/>
    <w:rsid w:val="004D2BD1"/>
    <w:rsid w:val="00504919"/>
    <w:rsid w:val="005056FA"/>
    <w:rsid w:val="00512858"/>
    <w:rsid w:val="00542922"/>
    <w:rsid w:val="00583501"/>
    <w:rsid w:val="005D329E"/>
    <w:rsid w:val="005E43AA"/>
    <w:rsid w:val="006007C2"/>
    <w:rsid w:val="00630110"/>
    <w:rsid w:val="006363EA"/>
    <w:rsid w:val="006501A6"/>
    <w:rsid w:val="006845AD"/>
    <w:rsid w:val="00685F4C"/>
    <w:rsid w:val="006E485F"/>
    <w:rsid w:val="006F6905"/>
    <w:rsid w:val="007735AC"/>
    <w:rsid w:val="0078551C"/>
    <w:rsid w:val="008A70C5"/>
    <w:rsid w:val="00902B7C"/>
    <w:rsid w:val="009418B9"/>
    <w:rsid w:val="009A1BCC"/>
    <w:rsid w:val="009A3FAB"/>
    <w:rsid w:val="009B4F3A"/>
    <w:rsid w:val="009F0791"/>
    <w:rsid w:val="009F5348"/>
    <w:rsid w:val="00A62ED3"/>
    <w:rsid w:val="00A70685"/>
    <w:rsid w:val="00A9640E"/>
    <w:rsid w:val="00AA09C0"/>
    <w:rsid w:val="00AA4A80"/>
    <w:rsid w:val="00AB1FFE"/>
    <w:rsid w:val="00AD4A6F"/>
    <w:rsid w:val="00B03631"/>
    <w:rsid w:val="00BB72AE"/>
    <w:rsid w:val="00BF5F24"/>
    <w:rsid w:val="00C2111A"/>
    <w:rsid w:val="00C27FF0"/>
    <w:rsid w:val="00C40068"/>
    <w:rsid w:val="00C873C1"/>
    <w:rsid w:val="00C92948"/>
    <w:rsid w:val="00C93BFD"/>
    <w:rsid w:val="00C97091"/>
    <w:rsid w:val="00CB78DA"/>
    <w:rsid w:val="00CC4439"/>
    <w:rsid w:val="00D2757B"/>
    <w:rsid w:val="00D43F6C"/>
    <w:rsid w:val="00D677E7"/>
    <w:rsid w:val="00DA212A"/>
    <w:rsid w:val="00DE5A54"/>
    <w:rsid w:val="00E366F1"/>
    <w:rsid w:val="00E546E2"/>
    <w:rsid w:val="00E669FB"/>
    <w:rsid w:val="00E702BD"/>
    <w:rsid w:val="00E910C7"/>
    <w:rsid w:val="00EB45D6"/>
    <w:rsid w:val="00F21D8C"/>
    <w:rsid w:val="00F3650C"/>
    <w:rsid w:val="00FB2833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78A7EE2-4B25-4AC2-B8D1-D2FB4490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69FB"/>
    <w:pPr>
      <w:jc w:val="both"/>
    </w:pPr>
    <w:rPr>
      <w:sz w:val="28"/>
      <w:szCs w:val="20"/>
    </w:rPr>
  </w:style>
  <w:style w:type="paragraph" w:customStyle="1" w:styleId="1">
    <w:name w:val="Обычный1"/>
    <w:rsid w:val="00E669FB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table" w:styleId="a4">
    <w:name w:val="Table Grid"/>
    <w:basedOn w:val="a1"/>
    <w:rsid w:val="00FB2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E366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6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olyv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вечер господа приглашенные</vt:lpstr>
    </vt:vector>
  </TitlesOfParts>
  <Company>MoBIL GROUP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вечер господа приглашенные</dc:title>
  <dc:creator>Work</dc:creator>
  <cp:lastModifiedBy>Work</cp:lastModifiedBy>
  <cp:revision>2</cp:revision>
  <cp:lastPrinted>2010-05-31T02:12:00Z</cp:lastPrinted>
  <dcterms:created xsi:type="dcterms:W3CDTF">2016-07-12T11:52:00Z</dcterms:created>
  <dcterms:modified xsi:type="dcterms:W3CDTF">2016-07-12T11:52:00Z</dcterms:modified>
</cp:coreProperties>
</file>