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F8" w:rsidRPr="00EA1CF7" w:rsidRDefault="004635F8" w:rsidP="004635F8">
      <w:pPr>
        <w:jc w:val="right"/>
        <w:rPr>
          <w:szCs w:val="24"/>
        </w:rPr>
      </w:pPr>
      <w:proofErr w:type="gramStart"/>
      <w:r w:rsidRPr="00EA1CF7">
        <w:rPr>
          <w:szCs w:val="24"/>
        </w:rPr>
        <w:t>Приложение  2</w:t>
      </w:r>
      <w:proofErr w:type="gramEnd"/>
      <w:r w:rsidRPr="00EA1CF7">
        <w:rPr>
          <w:szCs w:val="24"/>
        </w:rPr>
        <w:t xml:space="preserve">                                                        </w:t>
      </w:r>
    </w:p>
    <w:p w:rsidR="004635F8" w:rsidRPr="00EA1CF7" w:rsidRDefault="004635F8" w:rsidP="004635F8">
      <w:pPr>
        <w:jc w:val="right"/>
        <w:rPr>
          <w:szCs w:val="24"/>
        </w:rPr>
      </w:pPr>
      <w:r w:rsidRPr="00EA1CF7">
        <w:rPr>
          <w:szCs w:val="24"/>
        </w:rPr>
        <w:t>УТВЕРЖДЕН</w:t>
      </w:r>
    </w:p>
    <w:p w:rsidR="004635F8" w:rsidRPr="00EA1CF7" w:rsidRDefault="004635F8" w:rsidP="004635F8">
      <w:pPr>
        <w:jc w:val="right"/>
        <w:rPr>
          <w:szCs w:val="24"/>
        </w:rPr>
      </w:pPr>
      <w:r w:rsidRPr="00EA1CF7">
        <w:rPr>
          <w:szCs w:val="24"/>
        </w:rPr>
        <w:t xml:space="preserve">                                                                                     постановлением администрации</w:t>
      </w:r>
    </w:p>
    <w:p w:rsidR="004635F8" w:rsidRPr="00EA1CF7" w:rsidRDefault="004635F8" w:rsidP="004635F8">
      <w:pPr>
        <w:jc w:val="right"/>
        <w:rPr>
          <w:szCs w:val="24"/>
        </w:rPr>
      </w:pPr>
      <w:proofErr w:type="spellStart"/>
      <w:r w:rsidRPr="00EA1CF7">
        <w:rPr>
          <w:szCs w:val="24"/>
        </w:rPr>
        <w:t>р.п.Колывань</w:t>
      </w:r>
      <w:proofErr w:type="spellEnd"/>
      <w:r w:rsidRPr="00EA1CF7">
        <w:rPr>
          <w:szCs w:val="24"/>
        </w:rPr>
        <w:t xml:space="preserve"> </w:t>
      </w:r>
      <w:proofErr w:type="spellStart"/>
      <w:r w:rsidRPr="00EA1CF7">
        <w:rPr>
          <w:szCs w:val="24"/>
        </w:rPr>
        <w:t>Колыванского</w:t>
      </w:r>
      <w:proofErr w:type="spellEnd"/>
      <w:r w:rsidRPr="00EA1CF7">
        <w:rPr>
          <w:szCs w:val="24"/>
        </w:rPr>
        <w:t xml:space="preserve"> района</w:t>
      </w:r>
    </w:p>
    <w:p w:rsidR="004635F8" w:rsidRPr="00EA1CF7" w:rsidRDefault="004635F8" w:rsidP="004635F8">
      <w:pPr>
        <w:jc w:val="right"/>
        <w:rPr>
          <w:szCs w:val="24"/>
        </w:rPr>
      </w:pPr>
      <w:r w:rsidRPr="00EA1CF7">
        <w:rPr>
          <w:szCs w:val="24"/>
        </w:rPr>
        <w:t xml:space="preserve">Новосибирской области                                                                                   </w:t>
      </w:r>
    </w:p>
    <w:p w:rsidR="004635F8" w:rsidRPr="00EA1CF7" w:rsidRDefault="004635F8" w:rsidP="004635F8">
      <w:pPr>
        <w:ind w:firstLine="851"/>
        <w:jc w:val="right"/>
        <w:rPr>
          <w:rFonts w:eastAsia="Calibri"/>
          <w:szCs w:val="24"/>
        </w:rPr>
      </w:pPr>
      <w:r w:rsidRPr="00EA1CF7">
        <w:rPr>
          <w:szCs w:val="24"/>
        </w:rPr>
        <w:t xml:space="preserve">                                                                      </w:t>
      </w:r>
      <w:proofErr w:type="gramStart"/>
      <w:r w:rsidRPr="00EA1CF7">
        <w:rPr>
          <w:szCs w:val="24"/>
        </w:rPr>
        <w:t>от  «</w:t>
      </w:r>
      <w:proofErr w:type="gramEnd"/>
      <w:r w:rsidRPr="00EA1CF7">
        <w:rPr>
          <w:szCs w:val="24"/>
        </w:rPr>
        <w:t xml:space="preserve">  15    » февраля 2017 г. № 38</w:t>
      </w:r>
    </w:p>
    <w:p w:rsidR="004635F8" w:rsidRPr="00EA1CF7" w:rsidRDefault="004635F8" w:rsidP="004635F8">
      <w:pPr>
        <w:jc w:val="center"/>
        <w:rPr>
          <w:b/>
          <w:szCs w:val="24"/>
        </w:rPr>
      </w:pPr>
    </w:p>
    <w:p w:rsidR="004635F8" w:rsidRPr="00EA1CF7" w:rsidRDefault="004635F8" w:rsidP="004635F8">
      <w:pPr>
        <w:jc w:val="center"/>
        <w:rPr>
          <w:b/>
          <w:szCs w:val="24"/>
        </w:rPr>
      </w:pPr>
      <w:r w:rsidRPr="00EA1CF7">
        <w:rPr>
          <w:b/>
          <w:szCs w:val="24"/>
        </w:rPr>
        <w:t>Порядок рассмотрения и оценки предложений граждан</w:t>
      </w:r>
    </w:p>
    <w:p w:rsidR="004635F8" w:rsidRPr="00EA1CF7" w:rsidRDefault="004635F8" w:rsidP="004635F8">
      <w:pPr>
        <w:jc w:val="center"/>
        <w:rPr>
          <w:b/>
          <w:szCs w:val="24"/>
        </w:rPr>
      </w:pPr>
      <w:r w:rsidRPr="00EA1CF7">
        <w:rPr>
          <w:b/>
          <w:szCs w:val="24"/>
        </w:rPr>
        <w:t xml:space="preserve">о включении в муниципальную программу (подпрограмму) наиболее посещаемой            муниципальной территории общего пользования </w:t>
      </w:r>
    </w:p>
    <w:p w:rsidR="004635F8" w:rsidRPr="00EA1CF7" w:rsidRDefault="004635F8" w:rsidP="004635F8">
      <w:pPr>
        <w:jc w:val="center"/>
        <w:rPr>
          <w:b/>
          <w:szCs w:val="24"/>
        </w:rPr>
      </w:pPr>
    </w:p>
    <w:p w:rsidR="004635F8" w:rsidRPr="00EA1CF7" w:rsidRDefault="004635F8" w:rsidP="004635F8">
      <w:pPr>
        <w:jc w:val="center"/>
        <w:rPr>
          <w:b/>
          <w:szCs w:val="24"/>
        </w:rPr>
      </w:pPr>
      <w:r w:rsidRPr="00EA1CF7">
        <w:rPr>
          <w:b/>
          <w:szCs w:val="24"/>
        </w:rPr>
        <w:t>1. Общие положения</w:t>
      </w:r>
    </w:p>
    <w:p w:rsidR="004635F8" w:rsidRPr="00EA1CF7" w:rsidRDefault="004635F8" w:rsidP="004635F8">
      <w:pPr>
        <w:jc w:val="both"/>
        <w:rPr>
          <w:szCs w:val="24"/>
        </w:rPr>
      </w:pPr>
    </w:p>
    <w:p w:rsidR="004635F8" w:rsidRPr="00EA1CF7" w:rsidRDefault="004635F8" w:rsidP="004635F8">
      <w:pPr>
        <w:ind w:firstLine="720"/>
        <w:jc w:val="both"/>
        <w:rPr>
          <w:szCs w:val="24"/>
        </w:rPr>
      </w:pPr>
      <w:r w:rsidRPr="00EA1CF7">
        <w:rPr>
          <w:szCs w:val="24"/>
        </w:rPr>
        <w:t xml:space="preserve">1.1. Настоящий Порядок разработан для рассмотрения и оценки предложений организаций о включении в муниципальную программу по формированию современной городской среды на территории рабочего поселка Колывань </w:t>
      </w:r>
      <w:proofErr w:type="spellStart"/>
      <w:r w:rsidRPr="00EA1CF7">
        <w:rPr>
          <w:szCs w:val="24"/>
        </w:rPr>
        <w:t>Колыванского</w:t>
      </w:r>
      <w:proofErr w:type="spellEnd"/>
      <w:r w:rsidRPr="00EA1CF7">
        <w:rPr>
          <w:szCs w:val="24"/>
        </w:rPr>
        <w:t xml:space="preserve"> района Новосибирской </w:t>
      </w:r>
      <w:proofErr w:type="gramStart"/>
      <w:r w:rsidRPr="00EA1CF7">
        <w:rPr>
          <w:szCs w:val="24"/>
        </w:rPr>
        <w:t>области  наиболее</w:t>
      </w:r>
      <w:proofErr w:type="gramEnd"/>
      <w:r w:rsidRPr="00EA1CF7">
        <w:rPr>
          <w:szCs w:val="24"/>
        </w:rPr>
        <w:t xml:space="preserve"> посещаемой  </w:t>
      </w:r>
      <w:r>
        <w:rPr>
          <w:szCs w:val="24"/>
        </w:rPr>
        <w:t>м</w:t>
      </w:r>
      <w:r w:rsidRPr="00EA1CF7">
        <w:rPr>
          <w:szCs w:val="24"/>
        </w:rPr>
        <w:t>униципальной территории общего пользования (далее - Программа).</w:t>
      </w:r>
    </w:p>
    <w:p w:rsidR="004635F8" w:rsidRPr="00EA1CF7" w:rsidRDefault="004635F8" w:rsidP="004635F8">
      <w:pPr>
        <w:ind w:firstLine="720"/>
        <w:jc w:val="both"/>
        <w:rPr>
          <w:szCs w:val="24"/>
        </w:rPr>
      </w:pPr>
      <w:r w:rsidRPr="00EA1CF7">
        <w:rPr>
          <w:szCs w:val="24"/>
        </w:rPr>
        <w:t>1.2. Наиболее посещаемая территория общего пользования, включается в Программу, путем отбора предложений, о выборе территории подлежащей обязательному                        благоустройству (далее - заявка).</w:t>
      </w:r>
    </w:p>
    <w:p w:rsidR="004635F8" w:rsidRPr="00EA1CF7" w:rsidRDefault="004635F8" w:rsidP="004635F8">
      <w:pPr>
        <w:ind w:firstLine="720"/>
        <w:jc w:val="both"/>
        <w:rPr>
          <w:szCs w:val="24"/>
        </w:rPr>
      </w:pPr>
      <w:r w:rsidRPr="00EA1CF7">
        <w:rPr>
          <w:szCs w:val="24"/>
        </w:rPr>
        <w:t>1.3. Оценка заявки осуществляется по критериям, установленным настоящим            Порядком.</w:t>
      </w:r>
    </w:p>
    <w:p w:rsidR="004635F8" w:rsidRPr="00EA1CF7" w:rsidRDefault="004635F8" w:rsidP="004635F8">
      <w:pPr>
        <w:ind w:firstLine="720"/>
        <w:jc w:val="both"/>
        <w:rPr>
          <w:szCs w:val="24"/>
          <w:lang w:eastAsia="en-US" w:bidi="en-US"/>
        </w:rPr>
      </w:pPr>
      <w:r w:rsidRPr="00EA1CF7">
        <w:rPr>
          <w:szCs w:val="24"/>
        </w:rPr>
        <w:t xml:space="preserve">1.4. Оценка заявки проводится общественной комиссией </w:t>
      </w:r>
      <w:r w:rsidRPr="00EA1CF7">
        <w:rPr>
          <w:szCs w:val="24"/>
          <w:lang w:eastAsia="en-US" w:bidi="en-US"/>
        </w:rPr>
        <w:t>по</w:t>
      </w:r>
      <w:r>
        <w:rPr>
          <w:szCs w:val="24"/>
          <w:lang w:eastAsia="en-US" w:bidi="en-US"/>
        </w:rPr>
        <w:t xml:space="preserve"> реализации приоритетного проекта «Формирование комфортной городской среды» на территории рабочего поселка Колывань </w:t>
      </w:r>
      <w:proofErr w:type="spellStart"/>
      <w:r>
        <w:rPr>
          <w:szCs w:val="24"/>
          <w:lang w:eastAsia="en-US" w:bidi="en-US"/>
        </w:rPr>
        <w:t>Колыванского</w:t>
      </w:r>
      <w:proofErr w:type="spellEnd"/>
      <w:r>
        <w:rPr>
          <w:szCs w:val="24"/>
          <w:lang w:eastAsia="en-US" w:bidi="en-US"/>
        </w:rPr>
        <w:t xml:space="preserve"> района Новосибирской области</w:t>
      </w:r>
      <w:r w:rsidRPr="00EA1CF7">
        <w:rPr>
          <w:szCs w:val="24"/>
          <w:lang w:eastAsia="en-US" w:bidi="en-US"/>
        </w:rPr>
        <w:t xml:space="preserve"> (далее - Комиссия).</w:t>
      </w:r>
    </w:p>
    <w:p w:rsidR="004635F8" w:rsidRPr="00EA1CF7" w:rsidRDefault="004635F8" w:rsidP="004635F8">
      <w:pPr>
        <w:ind w:firstLine="720"/>
        <w:jc w:val="both"/>
        <w:rPr>
          <w:szCs w:val="24"/>
        </w:rPr>
      </w:pPr>
      <w:r w:rsidRPr="00EA1CF7">
        <w:rPr>
          <w:szCs w:val="24"/>
        </w:rPr>
        <w:t xml:space="preserve"> 1.5. Отбор муниципальной территории общего пользования для включения в           Программу осуществляется в конкурентных условиях, для чего используется принцип              ранжирования Заявок по сумме баллов, присваиваемых каждой Заявке при ее оценке.</w:t>
      </w:r>
    </w:p>
    <w:p w:rsidR="004635F8" w:rsidRPr="00EA1CF7" w:rsidRDefault="004635F8" w:rsidP="004635F8">
      <w:pPr>
        <w:ind w:firstLine="720"/>
        <w:jc w:val="both"/>
        <w:rPr>
          <w:szCs w:val="24"/>
        </w:rPr>
      </w:pPr>
      <w:r w:rsidRPr="00EA1CF7">
        <w:rPr>
          <w:szCs w:val="24"/>
        </w:rPr>
        <w:t xml:space="preserve">1.6. К отбору для включения в </w:t>
      </w:r>
      <w:proofErr w:type="gramStart"/>
      <w:r w:rsidRPr="00EA1CF7">
        <w:rPr>
          <w:szCs w:val="24"/>
        </w:rPr>
        <w:t>Программу  допускаются</w:t>
      </w:r>
      <w:proofErr w:type="gramEnd"/>
      <w:r w:rsidRPr="00EA1CF7">
        <w:rPr>
          <w:szCs w:val="24"/>
        </w:rPr>
        <w:t xml:space="preserve"> наиболее посещаемые            муниципальные территории общего пользования находящиеся в населенных пунктах на          территории  рабочего поселка Колывань с численностью населения более 1000 человек.</w:t>
      </w:r>
    </w:p>
    <w:p w:rsidR="004635F8" w:rsidRPr="00EA1CF7" w:rsidRDefault="004635F8" w:rsidP="004635F8">
      <w:pPr>
        <w:jc w:val="both"/>
        <w:rPr>
          <w:szCs w:val="24"/>
        </w:rPr>
      </w:pPr>
      <w:r w:rsidRPr="00EA1CF7">
        <w:rPr>
          <w:szCs w:val="24"/>
        </w:rPr>
        <w:tab/>
        <w:t>1.7. К наиболее посещаемой муниципальной территории общего пользования относятся: парки, скверы, аллеи, улицы, площади и т.д.</w:t>
      </w:r>
    </w:p>
    <w:p w:rsidR="004635F8" w:rsidRPr="00EA1CF7" w:rsidRDefault="004635F8" w:rsidP="004635F8">
      <w:pPr>
        <w:jc w:val="both"/>
        <w:rPr>
          <w:szCs w:val="24"/>
        </w:rPr>
      </w:pPr>
    </w:p>
    <w:p w:rsidR="004635F8" w:rsidRPr="00EA1CF7" w:rsidRDefault="004635F8" w:rsidP="004635F8">
      <w:pPr>
        <w:ind w:firstLine="720"/>
        <w:jc w:val="center"/>
        <w:rPr>
          <w:b/>
          <w:szCs w:val="24"/>
        </w:rPr>
      </w:pPr>
      <w:r w:rsidRPr="00EA1CF7">
        <w:rPr>
          <w:b/>
          <w:szCs w:val="24"/>
        </w:rPr>
        <w:t>2. Условия участия в отборе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</w:p>
    <w:p w:rsidR="004635F8" w:rsidRPr="00EA1CF7" w:rsidRDefault="004635F8" w:rsidP="004635F8">
      <w:pPr>
        <w:ind w:firstLine="720"/>
        <w:jc w:val="both"/>
        <w:rPr>
          <w:szCs w:val="24"/>
        </w:rPr>
      </w:pPr>
      <w:r w:rsidRPr="00EA1CF7">
        <w:rPr>
          <w:szCs w:val="24"/>
        </w:rPr>
        <w:t xml:space="preserve">2.1. Заявки на участие в отборе подаются </w:t>
      </w:r>
      <w:proofErr w:type="gramStart"/>
      <w:r>
        <w:rPr>
          <w:szCs w:val="24"/>
        </w:rPr>
        <w:t>р</w:t>
      </w:r>
      <w:r w:rsidRPr="00EA1CF7">
        <w:rPr>
          <w:szCs w:val="24"/>
        </w:rPr>
        <w:t>уководителями  некоммерческих</w:t>
      </w:r>
      <w:proofErr w:type="gramEnd"/>
      <w:r w:rsidRPr="00EA1CF7">
        <w:rPr>
          <w:szCs w:val="24"/>
        </w:rPr>
        <w:t xml:space="preserve"> организаций, трудовых коллективов, председателем Совета депутатов,   (далее - Инициатор).</w:t>
      </w:r>
    </w:p>
    <w:p w:rsidR="004635F8" w:rsidRPr="00EA1CF7" w:rsidRDefault="004635F8" w:rsidP="004635F8">
      <w:pPr>
        <w:ind w:firstLine="720"/>
        <w:rPr>
          <w:szCs w:val="24"/>
        </w:rPr>
      </w:pPr>
      <w:r w:rsidRPr="00EA1CF7">
        <w:rPr>
          <w:szCs w:val="24"/>
        </w:rPr>
        <w:t xml:space="preserve">От имени населения выступает инициативная группа граждан, обладающая активным избирательным правом, численностью не менее 50 человек (далее – участник отбора). </w:t>
      </w:r>
    </w:p>
    <w:p w:rsidR="004635F8" w:rsidRPr="00EA1CF7" w:rsidRDefault="004635F8" w:rsidP="004635F8">
      <w:pPr>
        <w:ind w:firstLine="720"/>
        <w:rPr>
          <w:szCs w:val="24"/>
        </w:rPr>
      </w:pPr>
      <w:r w:rsidRPr="00EA1CF7">
        <w:rPr>
          <w:szCs w:val="24"/>
        </w:rPr>
        <w:t>Заявка инициативной группы подписывается всеми её членами.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2.2. Необходимыми условиями для включения в муниципальную программу            являются: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2.2.1. Наличие дизайн-проекта благоустройства наиболее посещаемой                          муниципальной территории общего пользования, содержащего: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 xml:space="preserve">- схему размещения элементов благоустройства (малые архитектурные </w:t>
      </w:r>
      <w:proofErr w:type="gramStart"/>
      <w:r w:rsidRPr="00EA1CF7">
        <w:rPr>
          <w:szCs w:val="24"/>
        </w:rPr>
        <w:t xml:space="preserve">формы,   </w:t>
      </w:r>
      <w:proofErr w:type="gramEnd"/>
      <w:r w:rsidRPr="00EA1CF7">
        <w:rPr>
          <w:szCs w:val="24"/>
        </w:rPr>
        <w:t xml:space="preserve">        элементы озеленения и т.д.);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- концептуальные проектные решения создаваемых элементов благоустройства;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lastRenderedPageBreak/>
        <w:t xml:space="preserve">- укрупненный расчет стоимости реализации проекта по элементам благоустройства. 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</w:p>
    <w:p w:rsidR="004635F8" w:rsidRPr="00EA1CF7" w:rsidRDefault="004635F8" w:rsidP="004635F8">
      <w:pPr>
        <w:jc w:val="center"/>
        <w:rPr>
          <w:b/>
          <w:szCs w:val="24"/>
        </w:rPr>
      </w:pPr>
    </w:p>
    <w:p w:rsidR="004635F8" w:rsidRPr="00EA1CF7" w:rsidRDefault="004635F8" w:rsidP="004635F8">
      <w:pPr>
        <w:jc w:val="center"/>
        <w:rPr>
          <w:b/>
          <w:szCs w:val="24"/>
        </w:rPr>
      </w:pPr>
    </w:p>
    <w:p w:rsidR="004635F8" w:rsidRPr="00EA1CF7" w:rsidRDefault="004635F8" w:rsidP="004635F8">
      <w:pPr>
        <w:jc w:val="center"/>
        <w:rPr>
          <w:b/>
          <w:szCs w:val="24"/>
        </w:rPr>
      </w:pPr>
    </w:p>
    <w:p w:rsidR="004635F8" w:rsidRPr="00EA1CF7" w:rsidRDefault="004635F8" w:rsidP="004635F8">
      <w:pPr>
        <w:jc w:val="center"/>
        <w:rPr>
          <w:b/>
          <w:szCs w:val="24"/>
        </w:rPr>
      </w:pPr>
      <w:r w:rsidRPr="00EA1CF7">
        <w:rPr>
          <w:b/>
          <w:szCs w:val="24"/>
        </w:rPr>
        <w:t>3. Порядок подачи документов для участия в отборе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 xml:space="preserve">3.1. Администрация </w:t>
      </w:r>
      <w:proofErr w:type="spellStart"/>
      <w:r w:rsidRPr="00EA1CF7">
        <w:rPr>
          <w:szCs w:val="24"/>
        </w:rPr>
        <w:t>р.п.Колывань</w:t>
      </w:r>
      <w:proofErr w:type="spellEnd"/>
      <w:r w:rsidRPr="00EA1CF7">
        <w:rPr>
          <w:szCs w:val="24"/>
        </w:rPr>
        <w:t xml:space="preserve"> готовит сообщение о проведении отбора, которое              подлежит официальному опубликованию на официальном сайте администрации                       муниципального образования в информационно -           телекоммуникационной сети Интернет.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 xml:space="preserve">3.2. Заявка на участие в отборе принимаются в течение </w:t>
      </w:r>
      <w:proofErr w:type="gramStart"/>
      <w:r w:rsidRPr="00EA1CF7">
        <w:rPr>
          <w:szCs w:val="24"/>
        </w:rPr>
        <w:t>периода</w:t>
      </w:r>
      <w:proofErr w:type="gramEnd"/>
      <w:r w:rsidRPr="00EA1CF7">
        <w:rPr>
          <w:szCs w:val="24"/>
        </w:rPr>
        <w:t xml:space="preserve"> указанного в         сообщении, размещенном на официальном сайте. Срок приема заявок не может быть менее 30 – </w:t>
      </w:r>
      <w:proofErr w:type="spellStart"/>
      <w:r w:rsidRPr="00EA1CF7">
        <w:rPr>
          <w:szCs w:val="24"/>
        </w:rPr>
        <w:t>ти</w:t>
      </w:r>
      <w:proofErr w:type="spellEnd"/>
      <w:r w:rsidRPr="00EA1CF7">
        <w:rPr>
          <w:szCs w:val="24"/>
        </w:rPr>
        <w:t xml:space="preserve"> календарных дней  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К заявке прилагаются: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-дизайн-проект благоустройства наиболее посещаемой   муниципальной территории общего пользования, содержащий: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 xml:space="preserve">- схему размещения элементов благоустройства (малые архитектурные </w:t>
      </w:r>
      <w:proofErr w:type="gramStart"/>
      <w:r w:rsidRPr="00EA1CF7">
        <w:rPr>
          <w:szCs w:val="24"/>
        </w:rPr>
        <w:t xml:space="preserve">формы,   </w:t>
      </w:r>
      <w:proofErr w:type="gramEnd"/>
      <w:r w:rsidRPr="00EA1CF7">
        <w:rPr>
          <w:szCs w:val="24"/>
        </w:rPr>
        <w:t xml:space="preserve">        элементы озеленения и т.д.);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- концептуальные проектные решения создаваемых элементов благоустройства;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- укрупненный расчет стоимости реализации проекта по элементам благоустройства.</w:t>
      </w:r>
    </w:p>
    <w:p w:rsidR="004635F8" w:rsidRPr="00EA1CF7" w:rsidRDefault="004635F8" w:rsidP="004635F8">
      <w:pPr>
        <w:ind w:firstLine="851"/>
        <w:rPr>
          <w:szCs w:val="24"/>
        </w:rPr>
      </w:pPr>
      <w:r w:rsidRPr="00EA1CF7">
        <w:rPr>
          <w:szCs w:val="24"/>
        </w:rPr>
        <w:t>3.3. Заявки на участие в отборе регистрируются в день их     поступления в журнале регистрации заявок на участие в отборе в порядке очередности   поступления. На заявке на участие в отборе ставится отметка о получении такой заявки с указанием даты и времени ее получения.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Для юридических лиц заявка на участие в отборе должна быть скреплена печатью участника отбора.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 xml:space="preserve">3.4. Участник отбора формирует пакет документов и направляет его </w:t>
      </w:r>
      <w:proofErr w:type="gramStart"/>
      <w:r w:rsidRPr="00EA1CF7">
        <w:rPr>
          <w:szCs w:val="24"/>
        </w:rPr>
        <w:t>в  администрацию</w:t>
      </w:r>
      <w:proofErr w:type="gramEnd"/>
      <w:r w:rsidRPr="00EA1CF7">
        <w:rPr>
          <w:szCs w:val="24"/>
        </w:rPr>
        <w:t xml:space="preserve"> </w:t>
      </w:r>
      <w:proofErr w:type="spellStart"/>
      <w:r w:rsidRPr="00EA1CF7">
        <w:rPr>
          <w:szCs w:val="24"/>
        </w:rPr>
        <w:t>р.п.Колывань</w:t>
      </w:r>
      <w:proofErr w:type="spellEnd"/>
      <w:r w:rsidRPr="00EA1CF7">
        <w:rPr>
          <w:szCs w:val="24"/>
        </w:rPr>
        <w:t xml:space="preserve"> в сроки, указанные в сообщении о проведении отбора.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3.5. Участник отбора не допускается к участию в отборе в случае: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- если, заявка на участие в отборе подана по истечении срока приема заявок на     участие в отборе, указанного в сообщении о проведении отбора;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- если не представлены в полном объеме документы, предусмотренные документацией по отбору.</w:t>
      </w:r>
    </w:p>
    <w:p w:rsidR="004635F8" w:rsidRPr="00EA1CF7" w:rsidRDefault="004635F8" w:rsidP="004635F8">
      <w:pPr>
        <w:jc w:val="both"/>
        <w:rPr>
          <w:szCs w:val="24"/>
        </w:rPr>
      </w:pPr>
    </w:p>
    <w:p w:rsidR="004635F8" w:rsidRPr="00EA1CF7" w:rsidRDefault="004635F8" w:rsidP="004635F8">
      <w:pPr>
        <w:jc w:val="center"/>
        <w:rPr>
          <w:b/>
          <w:color w:val="000000"/>
          <w:szCs w:val="24"/>
        </w:rPr>
      </w:pPr>
      <w:r w:rsidRPr="00EA1CF7">
        <w:rPr>
          <w:b/>
          <w:color w:val="000000"/>
          <w:szCs w:val="24"/>
        </w:rPr>
        <w:t>4. Организация проведения отбора</w:t>
      </w:r>
    </w:p>
    <w:p w:rsidR="004635F8" w:rsidRPr="00EA1CF7" w:rsidRDefault="004635F8" w:rsidP="004635F8">
      <w:pPr>
        <w:ind w:firstLine="851"/>
        <w:jc w:val="center"/>
        <w:rPr>
          <w:b/>
          <w:color w:val="000000"/>
          <w:szCs w:val="24"/>
        </w:rPr>
      </w:pPr>
    </w:p>
    <w:p w:rsidR="004635F8" w:rsidRPr="00EA1CF7" w:rsidRDefault="004635F8" w:rsidP="004635F8">
      <w:pPr>
        <w:ind w:firstLine="851"/>
        <w:jc w:val="both"/>
        <w:rPr>
          <w:color w:val="000000"/>
          <w:szCs w:val="24"/>
        </w:rPr>
      </w:pPr>
      <w:r w:rsidRPr="00EA1CF7">
        <w:rPr>
          <w:color w:val="000000"/>
          <w:szCs w:val="24"/>
        </w:rPr>
        <w:t xml:space="preserve">4.1. Комиссия по </w:t>
      </w:r>
      <w:r w:rsidRPr="00EA1CF7">
        <w:rPr>
          <w:szCs w:val="24"/>
        </w:rPr>
        <w:t xml:space="preserve">рассмотрению и оценки предложений организаций о включении в    муниципальную </w:t>
      </w:r>
      <w:proofErr w:type="gramStart"/>
      <w:r w:rsidRPr="00EA1CF7">
        <w:rPr>
          <w:szCs w:val="24"/>
        </w:rPr>
        <w:t>программу  наиболее</w:t>
      </w:r>
      <w:proofErr w:type="gramEnd"/>
      <w:r w:rsidRPr="00EA1CF7">
        <w:rPr>
          <w:szCs w:val="24"/>
        </w:rPr>
        <w:t xml:space="preserve"> посещаемой муниципальной            территории общего пользования </w:t>
      </w:r>
      <w:r w:rsidRPr="00EA1CF7">
        <w:rPr>
          <w:color w:val="000000"/>
          <w:szCs w:val="24"/>
        </w:rPr>
        <w:t>(далее – Комиссия) проводит отбор представленных заявок на участие в отборе посредством оценки заявок на участие в отборе по балльной системе,  утверж</w:t>
      </w:r>
      <w:r w:rsidRPr="00EA1CF7">
        <w:rPr>
          <w:color w:val="000000"/>
          <w:szCs w:val="24"/>
        </w:rPr>
        <w:softHyphen/>
        <w:t>денной правовым актом  уполномоченного органа, исходя из критериев отбора в срок не более пяти рабочих дней с даты окончания срока подачи таких заявок.</w:t>
      </w:r>
    </w:p>
    <w:p w:rsidR="004635F8" w:rsidRPr="00EA1CF7" w:rsidRDefault="004635F8" w:rsidP="004635F8">
      <w:pPr>
        <w:ind w:firstLine="709"/>
        <w:jc w:val="both"/>
        <w:rPr>
          <w:color w:val="000000"/>
          <w:szCs w:val="24"/>
        </w:rPr>
      </w:pPr>
      <w:r w:rsidRPr="00EA1CF7">
        <w:rPr>
          <w:szCs w:val="24"/>
        </w:rPr>
        <w:t xml:space="preserve">Критерии оценки наиболее посещаемой муниципальной территории общего               пользования для участия в муниципальной программе   </w:t>
      </w:r>
      <w:r w:rsidRPr="00EA1CF7">
        <w:rPr>
          <w:color w:val="000000"/>
          <w:szCs w:val="24"/>
        </w:rPr>
        <w:t xml:space="preserve">указан в приложении </w:t>
      </w:r>
      <w:proofErr w:type="gramStart"/>
      <w:r w:rsidRPr="00EA1CF7">
        <w:rPr>
          <w:color w:val="000000"/>
          <w:szCs w:val="24"/>
        </w:rPr>
        <w:t>3  к</w:t>
      </w:r>
      <w:proofErr w:type="gramEnd"/>
      <w:r w:rsidRPr="00EA1CF7">
        <w:rPr>
          <w:color w:val="000000"/>
          <w:szCs w:val="24"/>
        </w:rPr>
        <w:t xml:space="preserve"> настоящему Порядку.</w:t>
      </w:r>
    </w:p>
    <w:p w:rsidR="004635F8" w:rsidRPr="00EA1CF7" w:rsidRDefault="004635F8" w:rsidP="004635F8">
      <w:pPr>
        <w:ind w:firstLine="709"/>
        <w:jc w:val="both"/>
        <w:rPr>
          <w:szCs w:val="24"/>
        </w:rPr>
      </w:pPr>
      <w:r w:rsidRPr="00EA1CF7">
        <w:rPr>
          <w:color w:val="000000"/>
          <w:szCs w:val="24"/>
        </w:rPr>
        <w:t>Использование иных критериев оценки заявок на участие в отборе не допускается.</w:t>
      </w:r>
    </w:p>
    <w:p w:rsidR="004635F8" w:rsidRPr="00EA1CF7" w:rsidRDefault="004635F8" w:rsidP="004635F8">
      <w:pPr>
        <w:ind w:firstLine="709"/>
        <w:jc w:val="both"/>
        <w:rPr>
          <w:szCs w:val="24"/>
        </w:rPr>
      </w:pPr>
      <w:r w:rsidRPr="00EA1CF7">
        <w:rPr>
          <w:color w:val="000000"/>
          <w:szCs w:val="24"/>
        </w:rPr>
        <w:lastRenderedPageBreak/>
        <w:t>4.2. Комиссия рассматривает заявки на участие в отборе на соответствие требованиям, установленным настоящими Порядком и условиями, о чем составляется протокол                 рассмотрения и оценки заявок на участие в отборе (далее – протокол оценки), в котором в обязательном порядке оцениваются заявки на участие в отборе всех участников отбора с         указанием набранных ими баллов и порядковых номеров, присвоенных участникам отбора по     количеству набранных баллов.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color w:val="000000"/>
          <w:szCs w:val="24"/>
        </w:rPr>
        <w:t>4.3. Меньший порядковый номер присваивается участнику отбора, набравшему большее количество баллов.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color w:val="000000"/>
          <w:szCs w:val="24"/>
        </w:rPr>
        <w:t>4.4. 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            которого поступила ранее других.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color w:val="000000"/>
          <w:szCs w:val="24"/>
        </w:rPr>
        <w:t xml:space="preserve">4.5. В результате оценки представленных заявок на участие в отборе осуществляется формирование адресного перечня </w:t>
      </w:r>
      <w:r w:rsidRPr="00EA1CF7">
        <w:rPr>
          <w:szCs w:val="24"/>
        </w:rPr>
        <w:t xml:space="preserve">наиболее посещаемых муниципальных территорий общего пользования </w:t>
      </w:r>
      <w:r w:rsidRPr="00EA1CF7">
        <w:rPr>
          <w:color w:val="000000"/>
          <w:szCs w:val="24"/>
        </w:rPr>
        <w:t>из участников отбора в порядке очередности (в зависимости от присвоенного порядкового номера в порядке возрастания).</w:t>
      </w:r>
    </w:p>
    <w:p w:rsidR="004635F8" w:rsidRPr="00EA1CF7" w:rsidRDefault="004635F8" w:rsidP="004635F8">
      <w:pPr>
        <w:ind w:firstLine="851"/>
        <w:jc w:val="both"/>
        <w:rPr>
          <w:color w:val="000000"/>
          <w:szCs w:val="24"/>
        </w:rPr>
      </w:pPr>
      <w:r w:rsidRPr="00EA1CF7">
        <w:rPr>
          <w:color w:val="000000"/>
          <w:szCs w:val="24"/>
        </w:rPr>
        <w:t xml:space="preserve">4.6. Комиссия проводит проверку данных, представленных участниками </w:t>
      </w:r>
      <w:proofErr w:type="gramStart"/>
      <w:r w:rsidRPr="00EA1CF7">
        <w:rPr>
          <w:color w:val="000000"/>
          <w:szCs w:val="24"/>
        </w:rPr>
        <w:t xml:space="preserve">отбора,   </w:t>
      </w:r>
      <w:proofErr w:type="gramEnd"/>
      <w:r w:rsidRPr="00EA1CF7">
        <w:rPr>
          <w:color w:val="000000"/>
          <w:szCs w:val="24"/>
        </w:rPr>
        <w:t xml:space="preserve">         путем рассмотрения представленного пакета документов, при необходимости выезжает на            место.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4.7. Отбор признается несостоявшимся в случаях, если: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- отклонены все заявки на участие в отборе;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- не подано ни одной заявки на участие в отборе.</w:t>
      </w:r>
    </w:p>
    <w:p w:rsidR="004635F8" w:rsidRPr="00EA1CF7" w:rsidRDefault="004635F8" w:rsidP="004635F8">
      <w:pPr>
        <w:ind w:firstLine="851"/>
        <w:jc w:val="both"/>
        <w:rPr>
          <w:szCs w:val="24"/>
        </w:rPr>
      </w:pPr>
      <w:r w:rsidRPr="00EA1CF7">
        <w:rPr>
          <w:szCs w:val="24"/>
        </w:rPr>
        <w:t>4.8. Адресный перечень формируется из числа наиболее посещаемых                             муниципальных территорий общего пользования, прошедших отбор.</w:t>
      </w:r>
    </w:p>
    <w:p w:rsidR="004635F8" w:rsidRPr="00EA1CF7" w:rsidRDefault="004635F8" w:rsidP="004635F8">
      <w:pPr>
        <w:jc w:val="both"/>
        <w:rPr>
          <w:szCs w:val="24"/>
        </w:rPr>
      </w:pPr>
    </w:p>
    <w:p w:rsidR="004635F8" w:rsidRPr="00EA1CF7" w:rsidRDefault="004635F8" w:rsidP="004635F8">
      <w:pPr>
        <w:jc w:val="both"/>
        <w:rPr>
          <w:szCs w:val="24"/>
        </w:rPr>
      </w:pPr>
    </w:p>
    <w:p w:rsidR="004635F8" w:rsidRPr="00EA1CF7" w:rsidRDefault="004635F8" w:rsidP="004635F8">
      <w:pPr>
        <w:jc w:val="both"/>
        <w:rPr>
          <w:szCs w:val="24"/>
        </w:rPr>
      </w:pPr>
    </w:p>
    <w:p w:rsidR="004635F8" w:rsidRPr="00EA1CF7" w:rsidRDefault="004635F8" w:rsidP="004635F8">
      <w:pPr>
        <w:jc w:val="center"/>
        <w:rPr>
          <w:szCs w:val="24"/>
        </w:rPr>
      </w:pPr>
      <w:r w:rsidRPr="00EA1CF7">
        <w:rPr>
          <w:szCs w:val="24"/>
        </w:rPr>
        <w:t xml:space="preserve">                                                             </w:t>
      </w:r>
    </w:p>
    <w:p w:rsidR="004635F8" w:rsidRPr="00EA1CF7" w:rsidRDefault="004635F8" w:rsidP="004635F8">
      <w:pPr>
        <w:jc w:val="right"/>
        <w:rPr>
          <w:szCs w:val="24"/>
        </w:rPr>
      </w:pPr>
      <w:r w:rsidRPr="00EA1CF7">
        <w:rPr>
          <w:szCs w:val="24"/>
        </w:rPr>
        <w:t xml:space="preserve">                                                   ПРИЛОЖЕНИЕ </w:t>
      </w:r>
    </w:p>
    <w:p w:rsidR="004635F8" w:rsidRPr="00EA1CF7" w:rsidRDefault="004635F8" w:rsidP="004635F8">
      <w:pPr>
        <w:jc w:val="right"/>
        <w:rPr>
          <w:szCs w:val="24"/>
        </w:rPr>
      </w:pPr>
      <w:r w:rsidRPr="00EA1CF7">
        <w:rPr>
          <w:szCs w:val="24"/>
        </w:rPr>
        <w:t xml:space="preserve">к Порядку рассмотрения и оценки </w:t>
      </w:r>
    </w:p>
    <w:p w:rsidR="004635F8" w:rsidRPr="00EA1CF7" w:rsidRDefault="004635F8" w:rsidP="004635F8">
      <w:pPr>
        <w:jc w:val="right"/>
        <w:rPr>
          <w:szCs w:val="24"/>
        </w:rPr>
      </w:pPr>
      <w:r w:rsidRPr="00EA1CF7">
        <w:rPr>
          <w:szCs w:val="24"/>
        </w:rPr>
        <w:t xml:space="preserve">                                                                    предложений организаций</w:t>
      </w:r>
    </w:p>
    <w:p w:rsidR="004635F8" w:rsidRPr="00EA1CF7" w:rsidRDefault="004635F8" w:rsidP="004635F8">
      <w:pPr>
        <w:jc w:val="right"/>
        <w:rPr>
          <w:szCs w:val="24"/>
        </w:rPr>
      </w:pPr>
      <w:r w:rsidRPr="00EA1CF7">
        <w:rPr>
          <w:szCs w:val="24"/>
        </w:rPr>
        <w:t xml:space="preserve">                                                                                    о включении в муниципальную </w:t>
      </w:r>
    </w:p>
    <w:p w:rsidR="004635F8" w:rsidRPr="00EA1CF7" w:rsidRDefault="004635F8" w:rsidP="004635F8">
      <w:pPr>
        <w:jc w:val="right"/>
        <w:rPr>
          <w:szCs w:val="24"/>
        </w:rPr>
      </w:pPr>
      <w:r w:rsidRPr="00EA1CF7">
        <w:rPr>
          <w:szCs w:val="24"/>
        </w:rPr>
        <w:t xml:space="preserve">                                                                                      программу наиболее посещаемой</w:t>
      </w:r>
    </w:p>
    <w:p w:rsidR="004635F8" w:rsidRPr="00EA1CF7" w:rsidRDefault="004635F8" w:rsidP="004635F8">
      <w:pPr>
        <w:jc w:val="right"/>
        <w:rPr>
          <w:szCs w:val="24"/>
        </w:rPr>
      </w:pPr>
      <w:r w:rsidRPr="00EA1CF7">
        <w:rPr>
          <w:szCs w:val="24"/>
        </w:rPr>
        <w:t xml:space="preserve">                                                                                              муниципальной территории </w:t>
      </w:r>
    </w:p>
    <w:p w:rsidR="004635F8" w:rsidRPr="00EA1CF7" w:rsidRDefault="004635F8" w:rsidP="004635F8">
      <w:pPr>
        <w:ind w:firstLine="851"/>
        <w:jc w:val="right"/>
        <w:rPr>
          <w:rFonts w:eastAsia="Calibri"/>
          <w:szCs w:val="24"/>
        </w:rPr>
      </w:pPr>
      <w:r w:rsidRPr="00EA1CF7">
        <w:rPr>
          <w:szCs w:val="24"/>
        </w:rPr>
        <w:t xml:space="preserve">                                                              общего пользования</w:t>
      </w:r>
    </w:p>
    <w:p w:rsidR="004635F8" w:rsidRPr="00EA1CF7" w:rsidRDefault="004635F8" w:rsidP="004635F8">
      <w:pPr>
        <w:jc w:val="both"/>
        <w:rPr>
          <w:b/>
          <w:szCs w:val="24"/>
        </w:rPr>
      </w:pPr>
    </w:p>
    <w:p w:rsidR="004635F8" w:rsidRPr="00EA1CF7" w:rsidRDefault="004635F8" w:rsidP="004635F8">
      <w:pPr>
        <w:ind w:firstLine="709"/>
        <w:jc w:val="center"/>
        <w:rPr>
          <w:b/>
          <w:szCs w:val="24"/>
        </w:rPr>
      </w:pPr>
      <w:r w:rsidRPr="00EA1CF7">
        <w:rPr>
          <w:b/>
          <w:szCs w:val="24"/>
        </w:rPr>
        <w:t xml:space="preserve">Критерии отбора наиболее посещаемой муниципальной территории общего пользования для участия в муниципальной программе по формированию современной городской среды на территории рабочего поселка Колывань </w:t>
      </w:r>
      <w:proofErr w:type="spellStart"/>
      <w:r w:rsidRPr="00EA1CF7">
        <w:rPr>
          <w:b/>
          <w:szCs w:val="24"/>
        </w:rPr>
        <w:t>Колыванского</w:t>
      </w:r>
      <w:proofErr w:type="spellEnd"/>
      <w:r w:rsidRPr="00EA1CF7">
        <w:rPr>
          <w:b/>
          <w:szCs w:val="24"/>
        </w:rPr>
        <w:t xml:space="preserve"> района</w:t>
      </w:r>
    </w:p>
    <w:p w:rsidR="004635F8" w:rsidRPr="00EA1CF7" w:rsidRDefault="004635F8" w:rsidP="004635F8">
      <w:pPr>
        <w:ind w:firstLine="709"/>
        <w:jc w:val="center"/>
        <w:rPr>
          <w:b/>
          <w:szCs w:val="24"/>
        </w:rPr>
      </w:pPr>
      <w:r w:rsidRPr="00EA1CF7">
        <w:rPr>
          <w:b/>
          <w:szCs w:val="24"/>
        </w:rPr>
        <w:t xml:space="preserve"> Новосибирской области</w:t>
      </w:r>
    </w:p>
    <w:p w:rsidR="004635F8" w:rsidRPr="00EA1CF7" w:rsidRDefault="004635F8" w:rsidP="004635F8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716"/>
        <w:gridCol w:w="2053"/>
      </w:tblGrid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center"/>
              <w:rPr>
                <w:b/>
                <w:szCs w:val="24"/>
              </w:rPr>
            </w:pPr>
            <w:r w:rsidRPr="00EA1CF7">
              <w:rPr>
                <w:b/>
                <w:szCs w:val="24"/>
              </w:rPr>
              <w:t>№</w:t>
            </w:r>
          </w:p>
          <w:p w:rsidR="004635F8" w:rsidRPr="00EA1CF7" w:rsidRDefault="004635F8" w:rsidP="00EF1DEC">
            <w:pPr>
              <w:jc w:val="center"/>
              <w:rPr>
                <w:b/>
                <w:szCs w:val="24"/>
              </w:rPr>
            </w:pPr>
            <w:r w:rsidRPr="00EA1CF7">
              <w:rPr>
                <w:b/>
                <w:szCs w:val="24"/>
              </w:rPr>
              <w:t>п/п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center"/>
              <w:rPr>
                <w:b/>
                <w:szCs w:val="24"/>
              </w:rPr>
            </w:pPr>
            <w:r w:rsidRPr="00EA1CF7">
              <w:rPr>
                <w:b/>
                <w:szCs w:val="24"/>
              </w:rPr>
              <w:t>Критерии отбора объектов</w:t>
            </w:r>
          </w:p>
        </w:tc>
        <w:tc>
          <w:tcPr>
            <w:tcW w:w="2126" w:type="dxa"/>
          </w:tcPr>
          <w:p w:rsidR="004635F8" w:rsidRPr="00EA1CF7" w:rsidRDefault="004635F8" w:rsidP="00EF1DEC">
            <w:pPr>
              <w:jc w:val="center"/>
              <w:rPr>
                <w:b/>
                <w:szCs w:val="24"/>
              </w:rPr>
            </w:pPr>
            <w:r w:rsidRPr="00EA1CF7">
              <w:rPr>
                <w:b/>
                <w:szCs w:val="24"/>
              </w:rPr>
              <w:t>Бальная оценка,</w:t>
            </w:r>
          </w:p>
          <w:p w:rsidR="004635F8" w:rsidRPr="00EA1CF7" w:rsidRDefault="004635F8" w:rsidP="00EF1DEC">
            <w:pPr>
              <w:jc w:val="center"/>
              <w:rPr>
                <w:b/>
                <w:szCs w:val="24"/>
              </w:rPr>
            </w:pPr>
            <w:r w:rsidRPr="00EA1CF7">
              <w:rPr>
                <w:b/>
                <w:szCs w:val="24"/>
              </w:rPr>
              <w:t>балл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1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Отсутствие проведения работ по благоустройству наиболее посещаемой муниципальной территории общего пользования в рамках государственных и муниципальных программ за последние 5 лет</w:t>
            </w:r>
          </w:p>
        </w:tc>
        <w:tc>
          <w:tcPr>
            <w:tcW w:w="2126" w:type="dxa"/>
          </w:tcPr>
          <w:p w:rsidR="004635F8" w:rsidRPr="00EA1CF7" w:rsidRDefault="004635F8" w:rsidP="00EF1DEC">
            <w:pPr>
              <w:jc w:val="center"/>
              <w:rPr>
                <w:szCs w:val="24"/>
              </w:rPr>
            </w:pPr>
            <w:r w:rsidRPr="00EA1CF7">
              <w:rPr>
                <w:szCs w:val="24"/>
              </w:rPr>
              <w:t>20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2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Количество населения, постоянно пользующееся наиболее посещаемой муниципальной территории общего пользования</w:t>
            </w:r>
          </w:p>
        </w:tc>
        <w:tc>
          <w:tcPr>
            <w:tcW w:w="2126" w:type="dxa"/>
          </w:tcPr>
          <w:p w:rsidR="004635F8" w:rsidRPr="00EA1CF7" w:rsidRDefault="004635F8" w:rsidP="00EF1DEC">
            <w:pPr>
              <w:jc w:val="center"/>
              <w:rPr>
                <w:szCs w:val="24"/>
              </w:rPr>
            </w:pP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2.1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До 100 человек</w:t>
            </w:r>
          </w:p>
        </w:tc>
        <w:tc>
          <w:tcPr>
            <w:tcW w:w="2126" w:type="dxa"/>
          </w:tcPr>
          <w:p w:rsidR="004635F8" w:rsidRPr="00EA1CF7" w:rsidRDefault="004635F8" w:rsidP="00EF1DEC">
            <w:pPr>
              <w:jc w:val="center"/>
              <w:rPr>
                <w:szCs w:val="24"/>
              </w:rPr>
            </w:pPr>
            <w:r w:rsidRPr="00EA1CF7">
              <w:rPr>
                <w:szCs w:val="24"/>
              </w:rPr>
              <w:t>5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2.2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От 100 до 500 человек</w:t>
            </w:r>
          </w:p>
        </w:tc>
        <w:tc>
          <w:tcPr>
            <w:tcW w:w="2126" w:type="dxa"/>
          </w:tcPr>
          <w:p w:rsidR="004635F8" w:rsidRPr="00EA1CF7" w:rsidRDefault="004635F8" w:rsidP="00EF1DEC">
            <w:pPr>
              <w:jc w:val="center"/>
              <w:rPr>
                <w:szCs w:val="24"/>
              </w:rPr>
            </w:pPr>
            <w:r w:rsidRPr="00EA1CF7">
              <w:rPr>
                <w:szCs w:val="24"/>
              </w:rPr>
              <w:t>10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2.3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От 500 до 1000 человек</w:t>
            </w:r>
          </w:p>
        </w:tc>
        <w:tc>
          <w:tcPr>
            <w:tcW w:w="2126" w:type="dxa"/>
          </w:tcPr>
          <w:p w:rsidR="004635F8" w:rsidRPr="00EA1CF7" w:rsidRDefault="004635F8" w:rsidP="00EF1DEC">
            <w:pPr>
              <w:jc w:val="center"/>
              <w:rPr>
                <w:szCs w:val="24"/>
              </w:rPr>
            </w:pPr>
            <w:r w:rsidRPr="00EA1CF7">
              <w:rPr>
                <w:szCs w:val="24"/>
              </w:rPr>
              <w:t>15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lastRenderedPageBreak/>
              <w:t>2.4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Более 1000 человек</w:t>
            </w:r>
          </w:p>
        </w:tc>
        <w:tc>
          <w:tcPr>
            <w:tcW w:w="2126" w:type="dxa"/>
          </w:tcPr>
          <w:p w:rsidR="004635F8" w:rsidRPr="00EA1CF7" w:rsidRDefault="004635F8" w:rsidP="00EF1DEC">
            <w:pPr>
              <w:jc w:val="center"/>
              <w:rPr>
                <w:szCs w:val="24"/>
              </w:rPr>
            </w:pPr>
            <w:r w:rsidRPr="00EA1CF7">
              <w:rPr>
                <w:szCs w:val="24"/>
              </w:rPr>
              <w:t>20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3</w:t>
            </w:r>
          </w:p>
        </w:tc>
        <w:tc>
          <w:tcPr>
            <w:tcW w:w="9207" w:type="dxa"/>
            <w:gridSpan w:val="2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 xml:space="preserve">Продолжительность эксплуатации наиболее посещаемой </w:t>
            </w:r>
          </w:p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муниципальной территории общего пользования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3.1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до 10 лет (включительно)</w:t>
            </w:r>
          </w:p>
        </w:tc>
        <w:tc>
          <w:tcPr>
            <w:tcW w:w="2126" w:type="dxa"/>
          </w:tcPr>
          <w:p w:rsidR="004635F8" w:rsidRPr="00EA1CF7" w:rsidRDefault="004635F8" w:rsidP="00EF1DEC">
            <w:pPr>
              <w:jc w:val="center"/>
              <w:rPr>
                <w:szCs w:val="24"/>
              </w:rPr>
            </w:pPr>
            <w:r w:rsidRPr="00EA1CF7">
              <w:rPr>
                <w:szCs w:val="24"/>
              </w:rPr>
              <w:t>10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3.2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от 10 до 20 лет (включительно)</w:t>
            </w:r>
          </w:p>
        </w:tc>
        <w:tc>
          <w:tcPr>
            <w:tcW w:w="2126" w:type="dxa"/>
          </w:tcPr>
          <w:p w:rsidR="004635F8" w:rsidRPr="00EA1CF7" w:rsidRDefault="004635F8" w:rsidP="00EF1DEC">
            <w:pPr>
              <w:jc w:val="center"/>
              <w:rPr>
                <w:szCs w:val="24"/>
              </w:rPr>
            </w:pPr>
            <w:r w:rsidRPr="00EA1CF7">
              <w:rPr>
                <w:szCs w:val="24"/>
              </w:rPr>
              <w:t>20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3.3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от 20 до 30 лет (включительно)</w:t>
            </w:r>
          </w:p>
        </w:tc>
        <w:tc>
          <w:tcPr>
            <w:tcW w:w="2126" w:type="dxa"/>
          </w:tcPr>
          <w:p w:rsidR="004635F8" w:rsidRPr="00EA1CF7" w:rsidRDefault="004635F8" w:rsidP="00EF1DEC">
            <w:pPr>
              <w:jc w:val="center"/>
              <w:rPr>
                <w:szCs w:val="24"/>
              </w:rPr>
            </w:pPr>
            <w:r w:rsidRPr="00EA1CF7">
              <w:rPr>
                <w:szCs w:val="24"/>
              </w:rPr>
              <w:t>30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3.4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от 30 до 40 лет (включительно)</w:t>
            </w:r>
          </w:p>
        </w:tc>
        <w:tc>
          <w:tcPr>
            <w:tcW w:w="2126" w:type="dxa"/>
          </w:tcPr>
          <w:p w:rsidR="004635F8" w:rsidRPr="00EA1CF7" w:rsidRDefault="004635F8" w:rsidP="00EF1DEC">
            <w:pPr>
              <w:jc w:val="center"/>
              <w:rPr>
                <w:szCs w:val="24"/>
              </w:rPr>
            </w:pPr>
            <w:r w:rsidRPr="00EA1CF7">
              <w:rPr>
                <w:szCs w:val="24"/>
              </w:rPr>
              <w:t>40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3.5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более 40 лет</w:t>
            </w:r>
          </w:p>
        </w:tc>
        <w:tc>
          <w:tcPr>
            <w:tcW w:w="2126" w:type="dxa"/>
          </w:tcPr>
          <w:p w:rsidR="004635F8" w:rsidRPr="00EA1CF7" w:rsidRDefault="004635F8" w:rsidP="00EF1DEC">
            <w:pPr>
              <w:jc w:val="center"/>
              <w:rPr>
                <w:szCs w:val="24"/>
              </w:rPr>
            </w:pPr>
            <w:r w:rsidRPr="00EA1CF7">
              <w:rPr>
                <w:szCs w:val="24"/>
              </w:rPr>
              <w:t>50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4</w:t>
            </w:r>
          </w:p>
        </w:tc>
        <w:tc>
          <w:tcPr>
            <w:tcW w:w="9207" w:type="dxa"/>
            <w:gridSpan w:val="2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 xml:space="preserve">Потребность в элементах благоустройства наиболее посещаемой </w:t>
            </w:r>
          </w:p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муниципальной территории общего пользования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 xml:space="preserve">4.1 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Устройство/ремонт асфальтового покрытия проезжей части, площадок, пешеходных зон</w:t>
            </w:r>
          </w:p>
        </w:tc>
        <w:tc>
          <w:tcPr>
            <w:tcW w:w="2126" w:type="dxa"/>
            <w:vAlign w:val="center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20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4.2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 xml:space="preserve">Устройство/ремонт тротуаров </w:t>
            </w:r>
          </w:p>
        </w:tc>
        <w:tc>
          <w:tcPr>
            <w:tcW w:w="2126" w:type="dxa"/>
            <w:vAlign w:val="center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15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4,3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Необходимость устройства парковочных карманов</w:t>
            </w:r>
          </w:p>
        </w:tc>
        <w:tc>
          <w:tcPr>
            <w:tcW w:w="2126" w:type="dxa"/>
            <w:vAlign w:val="center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10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4.4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Необходимость в детских игровых и спортивных площадках</w:t>
            </w:r>
          </w:p>
        </w:tc>
        <w:tc>
          <w:tcPr>
            <w:tcW w:w="2126" w:type="dxa"/>
            <w:vAlign w:val="center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10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4.5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Устройство/ремонт ограждений (заборы, ограды)</w:t>
            </w:r>
          </w:p>
        </w:tc>
        <w:tc>
          <w:tcPr>
            <w:tcW w:w="2126" w:type="dxa"/>
            <w:vAlign w:val="center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5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4.6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2126" w:type="dxa"/>
            <w:vAlign w:val="center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5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5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 xml:space="preserve">Доля </w:t>
            </w:r>
            <w:proofErr w:type="spellStart"/>
            <w:r w:rsidRPr="00EA1CF7">
              <w:rPr>
                <w:szCs w:val="24"/>
              </w:rPr>
              <w:t>софинансирования</w:t>
            </w:r>
            <w:proofErr w:type="spellEnd"/>
            <w:r w:rsidRPr="00EA1CF7">
              <w:rPr>
                <w:szCs w:val="24"/>
              </w:rPr>
              <w:t xml:space="preserve"> участников отбора от стоимости благоустройства наиболее посещаемой муниципальной территории общего пользования  </w:t>
            </w:r>
          </w:p>
        </w:tc>
        <w:tc>
          <w:tcPr>
            <w:tcW w:w="2126" w:type="dxa"/>
            <w:vAlign w:val="center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5.1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до 2% (включительно)</w:t>
            </w:r>
          </w:p>
        </w:tc>
        <w:tc>
          <w:tcPr>
            <w:tcW w:w="2126" w:type="dxa"/>
            <w:vAlign w:val="center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5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5.2.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от 2 до 4% (включительно)</w:t>
            </w:r>
          </w:p>
        </w:tc>
        <w:tc>
          <w:tcPr>
            <w:tcW w:w="2126" w:type="dxa"/>
            <w:vAlign w:val="center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10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5.3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от 4 до 6% (включительно)</w:t>
            </w:r>
          </w:p>
        </w:tc>
        <w:tc>
          <w:tcPr>
            <w:tcW w:w="2126" w:type="dxa"/>
            <w:vAlign w:val="center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15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5.4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от 6 до 8% (включительно)</w:t>
            </w:r>
          </w:p>
        </w:tc>
        <w:tc>
          <w:tcPr>
            <w:tcW w:w="2126" w:type="dxa"/>
            <w:vAlign w:val="center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20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5.5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от 8 до 10% (включительно)</w:t>
            </w:r>
          </w:p>
        </w:tc>
        <w:tc>
          <w:tcPr>
            <w:tcW w:w="2126" w:type="dxa"/>
            <w:vAlign w:val="center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25</w:t>
            </w:r>
          </w:p>
        </w:tc>
      </w:tr>
      <w:tr w:rsidR="004635F8" w:rsidRPr="00EA1CF7" w:rsidTr="00EF1DEC">
        <w:tc>
          <w:tcPr>
            <w:tcW w:w="0" w:type="auto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5.6</w:t>
            </w:r>
          </w:p>
        </w:tc>
        <w:tc>
          <w:tcPr>
            <w:tcW w:w="7081" w:type="dxa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 xml:space="preserve">более 10% </w:t>
            </w:r>
          </w:p>
        </w:tc>
        <w:tc>
          <w:tcPr>
            <w:tcW w:w="2126" w:type="dxa"/>
            <w:vAlign w:val="center"/>
          </w:tcPr>
          <w:p w:rsidR="004635F8" w:rsidRPr="00EA1CF7" w:rsidRDefault="004635F8" w:rsidP="00EF1DEC">
            <w:pPr>
              <w:jc w:val="both"/>
              <w:rPr>
                <w:szCs w:val="24"/>
              </w:rPr>
            </w:pPr>
            <w:r w:rsidRPr="00EA1CF7">
              <w:rPr>
                <w:szCs w:val="24"/>
              </w:rPr>
              <w:t>30</w:t>
            </w:r>
          </w:p>
        </w:tc>
      </w:tr>
    </w:tbl>
    <w:p w:rsidR="004635F8" w:rsidRPr="00EA1CF7" w:rsidRDefault="004635F8" w:rsidP="004635F8">
      <w:pPr>
        <w:ind w:firstLine="851"/>
        <w:jc w:val="both"/>
        <w:rPr>
          <w:szCs w:val="24"/>
        </w:rPr>
      </w:pPr>
    </w:p>
    <w:p w:rsidR="004635F8" w:rsidRDefault="004635F8" w:rsidP="004635F8">
      <w:pPr>
        <w:spacing w:line="312" w:lineRule="auto"/>
        <w:jc w:val="both"/>
        <w:rPr>
          <w:sz w:val="28"/>
          <w:szCs w:val="28"/>
        </w:rPr>
      </w:pPr>
    </w:p>
    <w:p w:rsidR="00F75C9C" w:rsidRDefault="00F75C9C">
      <w:bookmarkStart w:id="0" w:name="_GoBack"/>
      <w:bookmarkEnd w:id="0"/>
    </w:p>
    <w:sectPr w:rsidR="00F7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F8"/>
    <w:rsid w:val="004635F8"/>
    <w:rsid w:val="00F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01EFB-93FF-44E0-8FA4-2FD450C8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2024-12-24T02:37:00Z</dcterms:created>
  <dcterms:modified xsi:type="dcterms:W3CDTF">2024-12-24T02:37:00Z</dcterms:modified>
</cp:coreProperties>
</file>